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1A" w:rsidRPr="00145A8C" w:rsidRDefault="00DA1E30">
      <w:pPr>
        <w:tabs>
          <w:tab w:val="left" w:pos="5595"/>
          <w:tab w:val="right" w:pos="9354"/>
        </w:tabs>
        <w:ind w:firstLine="5954"/>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УТВЕРЖДАЮ</w:t>
      </w:r>
    </w:p>
    <w:p w:rsidR="00EC3C1A" w:rsidRPr="00145A8C" w:rsidRDefault="00DA1E30">
      <w:pPr>
        <w:tabs>
          <w:tab w:val="left" w:pos="5954"/>
          <w:tab w:val="right" w:pos="9354"/>
        </w:tabs>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                                                                          </w:t>
      </w:r>
      <w:r w:rsidRPr="00145A8C">
        <w:rPr>
          <w:rFonts w:ascii="Times New Roman" w:eastAsia="Times New Roman" w:hAnsi="Times New Roman" w:cs="Times New Roman"/>
          <w:sz w:val="23"/>
          <w:szCs w:val="23"/>
        </w:rPr>
        <w:tab/>
        <w:t xml:space="preserve">Проректор </w:t>
      </w:r>
    </w:p>
    <w:p w:rsidR="00EC3C1A" w:rsidRPr="00145A8C" w:rsidRDefault="00EC3C1A">
      <w:pPr>
        <w:tabs>
          <w:tab w:val="left" w:pos="5954"/>
          <w:tab w:val="right" w:pos="9354"/>
        </w:tabs>
        <w:jc w:val="both"/>
        <w:rPr>
          <w:rFonts w:ascii="Times New Roman" w:eastAsia="Times New Roman" w:hAnsi="Times New Roman" w:cs="Times New Roman"/>
          <w:sz w:val="23"/>
          <w:szCs w:val="23"/>
        </w:rPr>
      </w:pPr>
    </w:p>
    <w:p w:rsidR="00EC3C1A" w:rsidRPr="00145A8C" w:rsidRDefault="00DA1E30">
      <w:pPr>
        <w:tabs>
          <w:tab w:val="left" w:pos="5245"/>
          <w:tab w:val="right" w:pos="9354"/>
        </w:tabs>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ab/>
      </w:r>
    </w:p>
    <w:p w:rsidR="00EC3C1A" w:rsidRPr="00145A8C" w:rsidRDefault="00DA1E30">
      <w:pPr>
        <w:tabs>
          <w:tab w:val="left" w:pos="5954"/>
          <w:tab w:val="right" w:pos="9354"/>
        </w:tabs>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ab/>
        <w:t>________________ Н.И. Войтко</w:t>
      </w:r>
    </w:p>
    <w:p w:rsidR="00EC3C1A" w:rsidRPr="00145A8C" w:rsidRDefault="00DA1E30">
      <w:pPr>
        <w:tabs>
          <w:tab w:val="left" w:pos="5280"/>
          <w:tab w:val="left" w:pos="5954"/>
          <w:tab w:val="right" w:pos="9354"/>
        </w:tabs>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t>____ __________ 2017 г.</w:t>
      </w:r>
    </w:p>
    <w:p w:rsidR="00EC3C1A" w:rsidRPr="00145A8C" w:rsidRDefault="00EC3C1A">
      <w:pPr>
        <w:tabs>
          <w:tab w:val="left" w:pos="5595"/>
          <w:tab w:val="right" w:pos="9354"/>
        </w:tabs>
        <w:jc w:val="both"/>
        <w:rPr>
          <w:rFonts w:ascii="Times New Roman" w:eastAsia="Times New Roman" w:hAnsi="Times New Roman" w:cs="Times New Roman"/>
          <w:sz w:val="23"/>
          <w:szCs w:val="23"/>
        </w:rPr>
      </w:pPr>
    </w:p>
    <w:p w:rsidR="00EC3C1A" w:rsidRPr="00145A8C" w:rsidRDefault="00EC3C1A">
      <w:pPr>
        <w:tabs>
          <w:tab w:val="left" w:pos="5595"/>
          <w:tab w:val="right" w:pos="9354"/>
        </w:tabs>
        <w:jc w:val="both"/>
        <w:rPr>
          <w:rFonts w:ascii="Times New Roman" w:eastAsia="Times New Roman" w:hAnsi="Times New Roman" w:cs="Times New Roman"/>
          <w:sz w:val="23"/>
          <w:szCs w:val="23"/>
        </w:rPr>
      </w:pPr>
    </w:p>
    <w:p w:rsidR="00EC3C1A" w:rsidRDefault="00EC3C1A">
      <w:pPr>
        <w:ind w:left="2832" w:firstLine="708"/>
        <w:jc w:val="both"/>
        <w:rPr>
          <w:rFonts w:ascii="Times New Roman" w:eastAsia="Times New Roman" w:hAnsi="Times New Roman" w:cs="Times New Roman"/>
          <w:sz w:val="23"/>
          <w:szCs w:val="23"/>
        </w:rPr>
      </w:pPr>
    </w:p>
    <w:p w:rsidR="00145A8C" w:rsidRDefault="00145A8C">
      <w:pPr>
        <w:ind w:left="2832" w:firstLine="708"/>
        <w:jc w:val="both"/>
        <w:rPr>
          <w:rFonts w:ascii="Times New Roman" w:eastAsia="Times New Roman" w:hAnsi="Times New Roman" w:cs="Times New Roman"/>
          <w:b/>
          <w:sz w:val="23"/>
          <w:szCs w:val="23"/>
        </w:rPr>
      </w:pPr>
    </w:p>
    <w:p w:rsidR="00EC3C1A" w:rsidRPr="00145A8C" w:rsidRDefault="00DA1E30">
      <w:pPr>
        <w:ind w:left="2832" w:firstLine="708"/>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 xml:space="preserve">ДОКУМЕНТАЦИЯ ДЛЯ ПЕРЕГОВОРОВ </w:t>
      </w:r>
    </w:p>
    <w:p w:rsidR="00EC3C1A" w:rsidRPr="00145A8C" w:rsidRDefault="00DA1E30">
      <w:pPr>
        <w:ind w:firstLine="540"/>
        <w:jc w:val="center"/>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 xml:space="preserve">по выбору организации на выполнение работ по объекту «Установка системы кондиционирования в музее истории развития </w:t>
      </w:r>
      <w:proofErr w:type="spellStart"/>
      <w:r w:rsidRPr="00145A8C">
        <w:rPr>
          <w:rFonts w:ascii="Times New Roman" w:eastAsia="Times New Roman" w:hAnsi="Times New Roman" w:cs="Times New Roman"/>
          <w:b/>
          <w:sz w:val="23"/>
          <w:szCs w:val="23"/>
        </w:rPr>
        <w:t>ГрГУ</w:t>
      </w:r>
      <w:proofErr w:type="spellEnd"/>
      <w:r w:rsidRPr="00145A8C">
        <w:rPr>
          <w:rFonts w:ascii="Times New Roman" w:eastAsia="Times New Roman" w:hAnsi="Times New Roman" w:cs="Times New Roman"/>
          <w:b/>
          <w:sz w:val="23"/>
          <w:szCs w:val="23"/>
        </w:rPr>
        <w:t xml:space="preserve"> </w:t>
      </w:r>
      <w:proofErr w:type="spellStart"/>
      <w:r w:rsidRPr="00145A8C">
        <w:rPr>
          <w:rFonts w:ascii="Times New Roman" w:eastAsia="Times New Roman" w:hAnsi="Times New Roman" w:cs="Times New Roman"/>
          <w:b/>
          <w:sz w:val="23"/>
          <w:szCs w:val="23"/>
        </w:rPr>
        <w:t>им.Я.Купалы</w:t>
      </w:r>
      <w:proofErr w:type="spellEnd"/>
      <w:r w:rsidRPr="00145A8C">
        <w:rPr>
          <w:rFonts w:ascii="Times New Roman" w:eastAsia="Times New Roman" w:hAnsi="Times New Roman" w:cs="Times New Roman"/>
          <w:b/>
          <w:sz w:val="23"/>
          <w:szCs w:val="23"/>
        </w:rPr>
        <w:t xml:space="preserve"> учебного корпуса №1 по </w:t>
      </w:r>
      <w:proofErr w:type="spellStart"/>
      <w:r w:rsidRPr="00145A8C">
        <w:rPr>
          <w:rFonts w:ascii="Times New Roman" w:eastAsia="Times New Roman" w:hAnsi="Times New Roman" w:cs="Times New Roman"/>
          <w:b/>
          <w:sz w:val="23"/>
          <w:szCs w:val="23"/>
        </w:rPr>
        <w:t>ул</w:t>
      </w:r>
      <w:proofErr w:type="gramStart"/>
      <w:r w:rsidRPr="00145A8C">
        <w:rPr>
          <w:rFonts w:ascii="Times New Roman" w:eastAsia="Times New Roman" w:hAnsi="Times New Roman" w:cs="Times New Roman"/>
          <w:b/>
          <w:sz w:val="23"/>
          <w:szCs w:val="23"/>
        </w:rPr>
        <w:t>.О</w:t>
      </w:r>
      <w:proofErr w:type="gramEnd"/>
      <w:r w:rsidRPr="00145A8C">
        <w:rPr>
          <w:rFonts w:ascii="Times New Roman" w:eastAsia="Times New Roman" w:hAnsi="Times New Roman" w:cs="Times New Roman"/>
          <w:b/>
          <w:sz w:val="23"/>
          <w:szCs w:val="23"/>
        </w:rPr>
        <w:t>жешко</w:t>
      </w:r>
      <w:proofErr w:type="spellEnd"/>
      <w:r w:rsidRPr="00145A8C">
        <w:rPr>
          <w:rFonts w:ascii="Times New Roman" w:eastAsia="Times New Roman" w:hAnsi="Times New Roman" w:cs="Times New Roman"/>
          <w:b/>
          <w:sz w:val="23"/>
          <w:szCs w:val="23"/>
        </w:rPr>
        <w:t xml:space="preserve">, 22 в </w:t>
      </w:r>
      <w:proofErr w:type="spellStart"/>
      <w:r w:rsidRPr="00145A8C">
        <w:rPr>
          <w:rFonts w:ascii="Times New Roman" w:eastAsia="Times New Roman" w:hAnsi="Times New Roman" w:cs="Times New Roman"/>
          <w:b/>
          <w:sz w:val="23"/>
          <w:szCs w:val="23"/>
        </w:rPr>
        <w:t>г.Гродно</w:t>
      </w:r>
      <w:proofErr w:type="spellEnd"/>
      <w:r w:rsidRPr="00145A8C">
        <w:rPr>
          <w:rFonts w:ascii="Times New Roman" w:eastAsia="Times New Roman" w:hAnsi="Times New Roman" w:cs="Times New Roman"/>
          <w:b/>
          <w:sz w:val="23"/>
          <w:szCs w:val="23"/>
        </w:rPr>
        <w:t>»</w:t>
      </w:r>
    </w:p>
    <w:p w:rsidR="00EC3C1A" w:rsidRPr="00145A8C" w:rsidRDefault="00EC3C1A">
      <w:pPr>
        <w:ind w:firstLine="540"/>
        <w:jc w:val="both"/>
        <w:rPr>
          <w:rFonts w:ascii="Times New Roman" w:eastAsia="Times New Roman" w:hAnsi="Times New Roman" w:cs="Times New Roman"/>
          <w:sz w:val="23"/>
          <w:szCs w:val="23"/>
        </w:rPr>
      </w:pP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Выполнение строительно-монтажных работ по объекту: </w:t>
      </w:r>
      <w:r w:rsidRPr="00145A8C">
        <w:rPr>
          <w:rFonts w:ascii="Times New Roman" w:eastAsia="Times New Roman" w:hAnsi="Times New Roman" w:cs="Times New Roman"/>
          <w:b/>
          <w:sz w:val="23"/>
          <w:szCs w:val="23"/>
        </w:rPr>
        <w:t xml:space="preserve">«Установка системы кондиционирования в музее истории развития </w:t>
      </w:r>
      <w:proofErr w:type="spellStart"/>
      <w:r w:rsidRPr="00145A8C">
        <w:rPr>
          <w:rFonts w:ascii="Times New Roman" w:eastAsia="Times New Roman" w:hAnsi="Times New Roman" w:cs="Times New Roman"/>
          <w:b/>
          <w:sz w:val="23"/>
          <w:szCs w:val="23"/>
        </w:rPr>
        <w:t>ГрГУ</w:t>
      </w:r>
      <w:proofErr w:type="spellEnd"/>
      <w:r w:rsidRPr="00145A8C">
        <w:rPr>
          <w:rFonts w:ascii="Times New Roman" w:eastAsia="Times New Roman" w:hAnsi="Times New Roman" w:cs="Times New Roman"/>
          <w:b/>
          <w:sz w:val="23"/>
          <w:szCs w:val="23"/>
        </w:rPr>
        <w:t xml:space="preserve"> </w:t>
      </w:r>
      <w:proofErr w:type="spellStart"/>
      <w:r w:rsidRPr="00145A8C">
        <w:rPr>
          <w:rFonts w:ascii="Times New Roman" w:eastAsia="Times New Roman" w:hAnsi="Times New Roman" w:cs="Times New Roman"/>
          <w:b/>
          <w:sz w:val="23"/>
          <w:szCs w:val="23"/>
        </w:rPr>
        <w:t>им.Я.Купалы</w:t>
      </w:r>
      <w:proofErr w:type="spellEnd"/>
      <w:r w:rsidRPr="00145A8C">
        <w:rPr>
          <w:rFonts w:ascii="Times New Roman" w:eastAsia="Times New Roman" w:hAnsi="Times New Roman" w:cs="Times New Roman"/>
          <w:b/>
          <w:sz w:val="23"/>
          <w:szCs w:val="23"/>
        </w:rPr>
        <w:t xml:space="preserve"> учебного корпуса №1 по </w:t>
      </w:r>
      <w:proofErr w:type="spellStart"/>
      <w:r w:rsidRPr="00145A8C">
        <w:rPr>
          <w:rFonts w:ascii="Times New Roman" w:eastAsia="Times New Roman" w:hAnsi="Times New Roman" w:cs="Times New Roman"/>
          <w:b/>
          <w:sz w:val="23"/>
          <w:szCs w:val="23"/>
        </w:rPr>
        <w:t>ул</w:t>
      </w:r>
      <w:proofErr w:type="gramStart"/>
      <w:r w:rsidRPr="00145A8C">
        <w:rPr>
          <w:rFonts w:ascii="Times New Roman" w:eastAsia="Times New Roman" w:hAnsi="Times New Roman" w:cs="Times New Roman"/>
          <w:b/>
          <w:sz w:val="23"/>
          <w:szCs w:val="23"/>
        </w:rPr>
        <w:t>.О</w:t>
      </w:r>
      <w:proofErr w:type="gramEnd"/>
      <w:r w:rsidRPr="00145A8C">
        <w:rPr>
          <w:rFonts w:ascii="Times New Roman" w:eastAsia="Times New Roman" w:hAnsi="Times New Roman" w:cs="Times New Roman"/>
          <w:b/>
          <w:sz w:val="23"/>
          <w:szCs w:val="23"/>
        </w:rPr>
        <w:t>жешко</w:t>
      </w:r>
      <w:proofErr w:type="spellEnd"/>
      <w:r w:rsidRPr="00145A8C">
        <w:rPr>
          <w:rFonts w:ascii="Times New Roman" w:eastAsia="Times New Roman" w:hAnsi="Times New Roman" w:cs="Times New Roman"/>
          <w:b/>
          <w:sz w:val="23"/>
          <w:szCs w:val="23"/>
        </w:rPr>
        <w:t xml:space="preserve">, 22 в </w:t>
      </w:r>
      <w:proofErr w:type="spellStart"/>
      <w:r w:rsidRPr="00145A8C">
        <w:rPr>
          <w:rFonts w:ascii="Times New Roman" w:eastAsia="Times New Roman" w:hAnsi="Times New Roman" w:cs="Times New Roman"/>
          <w:b/>
          <w:sz w:val="23"/>
          <w:szCs w:val="23"/>
        </w:rPr>
        <w:t>г.Гродно</w:t>
      </w:r>
      <w:proofErr w:type="spellEnd"/>
      <w:r w:rsidRPr="00145A8C">
        <w:rPr>
          <w:rFonts w:ascii="Times New Roman" w:eastAsia="Times New Roman" w:hAnsi="Times New Roman" w:cs="Times New Roman"/>
          <w:b/>
          <w:sz w:val="23"/>
          <w:szCs w:val="23"/>
        </w:rPr>
        <w:t>»</w:t>
      </w:r>
      <w:r w:rsidRPr="00145A8C">
        <w:rPr>
          <w:rFonts w:ascii="Times New Roman" w:eastAsia="Times New Roman" w:hAnsi="Times New Roman" w:cs="Times New Roman"/>
          <w:sz w:val="23"/>
          <w:szCs w:val="23"/>
        </w:rPr>
        <w:t>.</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Установка трех рекуператоров и двух кондиционеров с подключением к электрической сети и пожарной автоматике.</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Состав работ: согласно ПСД 41.17</w:t>
      </w:r>
    </w:p>
    <w:p w:rsidR="00EC3C1A" w:rsidRPr="00145A8C" w:rsidRDefault="00DA1E30">
      <w:pPr>
        <w:ind w:firstLine="540"/>
        <w:jc w:val="both"/>
        <w:rPr>
          <w:rFonts w:ascii="Times New Roman" w:eastAsia="Times New Roman" w:hAnsi="Times New Roman" w:cs="Times New Roman"/>
          <w:sz w:val="23"/>
          <w:szCs w:val="23"/>
          <w:u w:val="single"/>
        </w:rPr>
      </w:pPr>
      <w:r w:rsidRPr="00145A8C">
        <w:rPr>
          <w:rFonts w:ascii="Times New Roman" w:eastAsia="Times New Roman" w:hAnsi="Times New Roman" w:cs="Times New Roman"/>
          <w:sz w:val="23"/>
          <w:szCs w:val="23"/>
          <w:u w:val="single"/>
        </w:rPr>
        <w:t>Гарантийный срок на СМР 5 лет, на материалы и оборудование - согласно заводу изготовителя.</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Работы выполняются из материалов подрядной организации.</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Работы выполнить в соответствии с нормативными требованиями для каждого вида работ.</w:t>
      </w:r>
    </w:p>
    <w:tbl>
      <w:tblPr>
        <w:tblStyle w:val="a5"/>
        <w:tblW w:w="10421" w:type="dxa"/>
        <w:tblInd w:w="0" w:type="dxa"/>
        <w:tblLayout w:type="fixed"/>
        <w:tblLook w:val="0000" w:firstRow="0" w:lastRow="0" w:firstColumn="0" w:lastColumn="0" w:noHBand="0" w:noVBand="0"/>
      </w:tblPr>
      <w:tblGrid>
        <w:gridCol w:w="10421"/>
      </w:tblGrid>
      <w:tr w:rsidR="00EC3C1A" w:rsidRPr="00145A8C">
        <w:trPr>
          <w:trHeight w:val="1580"/>
        </w:trPr>
        <w:tc>
          <w:tcPr>
            <w:tcW w:w="10421" w:type="dxa"/>
            <w:tcBorders>
              <w:top w:val="nil"/>
              <w:left w:val="nil"/>
              <w:bottom w:val="nil"/>
              <w:right w:val="nil"/>
            </w:tcBorders>
          </w:tcPr>
          <w:p w:rsidR="00EC3C1A" w:rsidRPr="00145A8C" w:rsidRDefault="00DA1E30">
            <w:pPr>
              <w:tabs>
                <w:tab w:val="left" w:pos="0"/>
              </w:tabs>
              <w:ind w:firstLine="540"/>
              <w:jc w:val="both"/>
              <w:rPr>
                <w:rFonts w:ascii="Times New Roman" w:eastAsia="Times New Roman" w:hAnsi="Times New Roman" w:cs="Times New Roman"/>
                <w:i/>
                <w:sz w:val="23"/>
                <w:szCs w:val="23"/>
              </w:rPr>
            </w:pPr>
            <w:r w:rsidRPr="00145A8C">
              <w:rPr>
                <w:rFonts w:ascii="Times New Roman" w:eastAsia="Times New Roman" w:hAnsi="Times New Roman" w:cs="Times New Roman"/>
                <w:sz w:val="23"/>
                <w:szCs w:val="23"/>
              </w:rPr>
              <w:t>Получить ответы на вопросы, касающиеся технических характеристик предмета заказа, Вы можете по адресу: г. Гродно, ул. Свердлова,11, тел.+375 (152) 750007, +375 29 7813956 (</w:t>
            </w:r>
            <w:proofErr w:type="spellStart"/>
            <w:r w:rsidRPr="00145A8C">
              <w:rPr>
                <w:rFonts w:ascii="Times New Roman" w:eastAsia="Times New Roman" w:hAnsi="Times New Roman" w:cs="Times New Roman"/>
                <w:sz w:val="23"/>
                <w:szCs w:val="23"/>
              </w:rPr>
              <w:t>Иотчик</w:t>
            </w:r>
            <w:proofErr w:type="spellEnd"/>
            <w:r w:rsidRPr="00145A8C">
              <w:rPr>
                <w:rFonts w:ascii="Times New Roman" w:eastAsia="Times New Roman" w:hAnsi="Times New Roman" w:cs="Times New Roman"/>
                <w:sz w:val="23"/>
                <w:szCs w:val="23"/>
              </w:rPr>
              <w:t xml:space="preserve"> Екатерина Александровна – инженер </w:t>
            </w:r>
            <w:proofErr w:type="spellStart"/>
            <w:r w:rsidRPr="00145A8C">
              <w:rPr>
                <w:rFonts w:ascii="Times New Roman" w:eastAsia="Times New Roman" w:hAnsi="Times New Roman" w:cs="Times New Roman"/>
                <w:sz w:val="23"/>
                <w:szCs w:val="23"/>
              </w:rPr>
              <w:t>ООРиС</w:t>
            </w:r>
            <w:proofErr w:type="spellEnd"/>
            <w:r w:rsidRPr="00145A8C">
              <w:rPr>
                <w:rFonts w:ascii="Times New Roman" w:eastAsia="Times New Roman" w:hAnsi="Times New Roman" w:cs="Times New Roman"/>
                <w:sz w:val="23"/>
                <w:szCs w:val="23"/>
              </w:rPr>
              <w:t>).  e-</w:t>
            </w:r>
            <w:proofErr w:type="spellStart"/>
            <w:r w:rsidRPr="00145A8C">
              <w:rPr>
                <w:rFonts w:ascii="Times New Roman" w:eastAsia="Times New Roman" w:hAnsi="Times New Roman" w:cs="Times New Roman"/>
                <w:sz w:val="23"/>
                <w:szCs w:val="23"/>
              </w:rPr>
              <w:t>mail</w:t>
            </w:r>
            <w:proofErr w:type="spellEnd"/>
            <w:r w:rsidRPr="00145A8C">
              <w:rPr>
                <w:rFonts w:ascii="Times New Roman" w:eastAsia="Times New Roman" w:hAnsi="Times New Roman" w:cs="Times New Roman"/>
                <w:sz w:val="23"/>
                <w:szCs w:val="23"/>
              </w:rPr>
              <w:t xml:space="preserve">: </w:t>
            </w:r>
            <w:hyperlink r:id="rId5">
              <w:r w:rsidRPr="00145A8C">
                <w:rPr>
                  <w:rFonts w:ascii="Times New Roman" w:eastAsia="Times New Roman" w:hAnsi="Times New Roman" w:cs="Times New Roman"/>
                  <w:i/>
                  <w:color w:val="1155CC"/>
                  <w:sz w:val="23"/>
                  <w:szCs w:val="23"/>
                </w:rPr>
                <w:t>ivanova.ea.12@gmail.com</w:t>
              </w:r>
            </w:hyperlink>
          </w:p>
          <w:p w:rsidR="00EC3C1A" w:rsidRPr="00145A8C" w:rsidRDefault="00DA1E30">
            <w:pPr>
              <w:tabs>
                <w:tab w:val="left" w:pos="0"/>
              </w:tabs>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Информацию по организации и проведению процедуры переговоров Вы можете получить по адресу: г. Гродно, ул. Ожешко,22, </w:t>
            </w:r>
            <w:proofErr w:type="spellStart"/>
            <w:r w:rsidRPr="00145A8C">
              <w:rPr>
                <w:rFonts w:ascii="Times New Roman" w:eastAsia="Times New Roman" w:hAnsi="Times New Roman" w:cs="Times New Roman"/>
                <w:sz w:val="23"/>
                <w:szCs w:val="23"/>
              </w:rPr>
              <w:t>каб</w:t>
            </w:r>
            <w:proofErr w:type="spellEnd"/>
            <w:r w:rsidRPr="00145A8C">
              <w:rPr>
                <w:rFonts w:ascii="Times New Roman" w:eastAsia="Times New Roman" w:hAnsi="Times New Roman" w:cs="Times New Roman"/>
                <w:sz w:val="23"/>
                <w:szCs w:val="23"/>
              </w:rPr>
              <w:t xml:space="preserve">. 335а, либо по тел.: +375 (152) </w:t>
            </w:r>
            <w:r w:rsidR="00145A8C" w:rsidRPr="00145A8C">
              <w:rPr>
                <w:rFonts w:ascii="Times New Roman" w:eastAsia="Times New Roman" w:hAnsi="Times New Roman" w:cs="Times New Roman"/>
                <w:sz w:val="23"/>
                <w:szCs w:val="23"/>
              </w:rPr>
              <w:t>770649 (</w:t>
            </w:r>
            <w:proofErr w:type="spellStart"/>
            <w:r w:rsidR="00145A8C" w:rsidRPr="00145A8C">
              <w:rPr>
                <w:rFonts w:ascii="Times New Roman" w:eastAsia="Times New Roman" w:hAnsi="Times New Roman" w:cs="Times New Roman"/>
                <w:sz w:val="23"/>
                <w:szCs w:val="23"/>
              </w:rPr>
              <w:t>Щербатюк</w:t>
            </w:r>
            <w:proofErr w:type="spellEnd"/>
            <w:r w:rsidR="00145A8C" w:rsidRPr="00145A8C">
              <w:rPr>
                <w:rFonts w:ascii="Times New Roman" w:eastAsia="Times New Roman" w:hAnsi="Times New Roman" w:cs="Times New Roman"/>
                <w:sz w:val="23"/>
                <w:szCs w:val="23"/>
              </w:rPr>
              <w:t xml:space="preserve"> Александр Викторович – секретарь комиссии, ведущий специалист по организации закупок)</w:t>
            </w:r>
            <w:r w:rsidRPr="00145A8C">
              <w:rPr>
                <w:rFonts w:ascii="Times New Roman" w:eastAsia="Times New Roman" w:hAnsi="Times New Roman" w:cs="Times New Roman"/>
                <w:sz w:val="23"/>
                <w:szCs w:val="23"/>
              </w:rPr>
              <w:t xml:space="preserve">. </w:t>
            </w:r>
          </w:p>
        </w:tc>
      </w:tr>
    </w:tbl>
    <w:p w:rsidR="00EC3C1A" w:rsidRPr="00145A8C" w:rsidRDefault="00DA1E30">
      <w:pPr>
        <w:tabs>
          <w:tab w:val="left" w:pos="0"/>
        </w:tabs>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 xml:space="preserve">2. Требования к сроку выполнения заказа. </w:t>
      </w:r>
    </w:p>
    <w:p w:rsidR="00EC3C1A" w:rsidRPr="00145A8C" w:rsidRDefault="00DA1E30">
      <w:pPr>
        <w:tabs>
          <w:tab w:val="left" w:pos="0"/>
        </w:tabs>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u w:val="single"/>
        </w:rPr>
        <w:t>Сроки выполнения работ</w:t>
      </w:r>
      <w:r w:rsidRPr="00145A8C">
        <w:rPr>
          <w:rFonts w:ascii="Times New Roman" w:eastAsia="Times New Roman" w:hAnsi="Times New Roman" w:cs="Times New Roman"/>
          <w:sz w:val="23"/>
          <w:szCs w:val="23"/>
        </w:rPr>
        <w:t>: ноябрь 2017 года.</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3. Цена заказа, применяемая в качестве ориентировочной, с возможностью внесения предложений о ее снижении в белорусских рублях, условия оплаты.</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Ориентировочная стоимость с возможностью внесения предложений о её снижении:                    14</w:t>
      </w:r>
      <w:r w:rsidR="009923A4" w:rsidRPr="00145A8C">
        <w:rPr>
          <w:rFonts w:ascii="Times New Roman" w:eastAsia="Times New Roman" w:hAnsi="Times New Roman" w:cs="Times New Roman"/>
          <w:sz w:val="23"/>
          <w:szCs w:val="23"/>
        </w:rPr>
        <w:t xml:space="preserve"> 200 (четырнадцать тысяч двести) </w:t>
      </w:r>
      <w:r w:rsidRPr="00145A8C">
        <w:rPr>
          <w:rFonts w:ascii="Times New Roman" w:eastAsia="Times New Roman" w:hAnsi="Times New Roman" w:cs="Times New Roman"/>
          <w:sz w:val="23"/>
          <w:szCs w:val="23"/>
        </w:rPr>
        <w:t>белорусских рублей 00 копеек.</w:t>
      </w:r>
    </w:p>
    <w:p w:rsidR="00EC3C1A" w:rsidRPr="00145A8C" w:rsidRDefault="00DA1E30">
      <w:pPr>
        <w:pBdr>
          <w:top w:val="none" w:sz="0" w:space="0" w:color="000000"/>
          <w:left w:val="none" w:sz="0" w:space="0" w:color="000000"/>
          <w:bottom w:val="none" w:sz="0" w:space="0" w:color="000000"/>
          <w:right w:val="none" w:sz="0" w:space="0" w:color="000000"/>
          <w:between w:val="none" w:sz="0" w:space="0" w:color="000000"/>
        </w:pBd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Условия оплаты: по факту выполненных работ в течение 15 (пятнадцати) банковских дней </w:t>
      </w:r>
      <w:proofErr w:type="gramStart"/>
      <w:r w:rsidRPr="00145A8C">
        <w:rPr>
          <w:rFonts w:ascii="Times New Roman" w:eastAsia="Times New Roman" w:hAnsi="Times New Roman" w:cs="Times New Roman"/>
          <w:sz w:val="23"/>
          <w:szCs w:val="23"/>
        </w:rPr>
        <w:t>с даты подписания</w:t>
      </w:r>
      <w:proofErr w:type="gramEnd"/>
      <w:r w:rsidRPr="00145A8C">
        <w:rPr>
          <w:rFonts w:ascii="Times New Roman" w:eastAsia="Times New Roman" w:hAnsi="Times New Roman" w:cs="Times New Roman"/>
          <w:sz w:val="23"/>
          <w:szCs w:val="23"/>
        </w:rPr>
        <w:t xml:space="preserve"> справки (справок) о стоимости выполненных работ, акта (актов) сдачи-приемки выполненных работ обеими сторонами.</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 xml:space="preserve">4. Источник финансирования.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Собственные средства университета.</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Расчёты между сторонами осуще</w:t>
      </w:r>
      <w:bookmarkStart w:id="0" w:name="_GoBack"/>
      <w:bookmarkEnd w:id="0"/>
      <w:r w:rsidRPr="00145A8C">
        <w:rPr>
          <w:rFonts w:ascii="Times New Roman" w:eastAsia="Times New Roman" w:hAnsi="Times New Roman" w:cs="Times New Roman"/>
          <w:sz w:val="23"/>
          <w:szCs w:val="23"/>
        </w:rPr>
        <w:t xml:space="preserve">ствляются платёжными поручениями, путём перечисления денежных средств на расчётный счёт Подрядчика.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5. Перечень документов, которые участнику необходимо представить для участия в переговорах.</w:t>
      </w:r>
    </w:p>
    <w:p w:rsidR="00EC3C1A" w:rsidRPr="00145A8C" w:rsidRDefault="00DA1E30">
      <w:pPr>
        <w:ind w:firstLine="540"/>
        <w:jc w:val="both"/>
        <w:rPr>
          <w:rFonts w:ascii="Times New Roman" w:eastAsia="Times New Roman" w:hAnsi="Times New Roman" w:cs="Times New Roman"/>
          <w:sz w:val="23"/>
          <w:szCs w:val="23"/>
          <w:u w:val="single"/>
        </w:rPr>
      </w:pPr>
      <w:r w:rsidRPr="00145A8C">
        <w:rPr>
          <w:rFonts w:ascii="Times New Roman" w:eastAsia="Times New Roman" w:hAnsi="Times New Roman" w:cs="Times New Roman"/>
          <w:sz w:val="23"/>
          <w:szCs w:val="23"/>
          <w:u w:val="single"/>
        </w:rPr>
        <w:t>Участник должен предоставить:</w:t>
      </w:r>
    </w:p>
    <w:p w:rsidR="00EC3C1A" w:rsidRPr="00145A8C" w:rsidRDefault="00DA1E30">
      <w:pPr>
        <w:ind w:firstLine="540"/>
        <w:jc w:val="both"/>
        <w:rPr>
          <w:rFonts w:ascii="Times New Roman" w:eastAsia="Times New Roman" w:hAnsi="Times New Roman" w:cs="Times New Roman"/>
          <w:sz w:val="23"/>
          <w:szCs w:val="23"/>
        </w:rPr>
      </w:pPr>
      <w:proofErr w:type="gramStart"/>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r>
      <w:r w:rsidR="009923A4" w:rsidRPr="00145A8C">
        <w:rPr>
          <w:rFonts w:ascii="Times New Roman" w:hAnsi="Times New Roman" w:cs="Times New Roman"/>
          <w:sz w:val="23"/>
          <w:szCs w:val="23"/>
        </w:rPr>
        <w:t>сопроводительное письмо к конкурсному предложению, подтверждающее принятие каждого пункта условий выдвинутых документацией для переговоров за подписью директора, заверенное печатью</w:t>
      </w:r>
      <w:r w:rsidRPr="00145A8C">
        <w:rPr>
          <w:rFonts w:ascii="Times New Roman" w:eastAsia="Times New Roman" w:hAnsi="Times New Roman" w:cs="Times New Roman"/>
          <w:sz w:val="23"/>
          <w:szCs w:val="23"/>
        </w:rPr>
        <w:t>;</w:t>
      </w:r>
      <w:proofErr w:type="gramEnd"/>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 обоснование и расчёт цены предложения (смету) согласно ПСД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lastRenderedPageBreak/>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145A8C">
        <w:rPr>
          <w:rFonts w:ascii="Times New Roman" w:eastAsia="Times New Roman" w:hAnsi="Times New Roman" w:cs="Times New Roman"/>
          <w:sz w:val="23"/>
          <w:szCs w:val="23"/>
        </w:rPr>
        <w:t>претенденты</w:t>
      </w:r>
      <w:proofErr w:type="gramEnd"/>
      <w:r w:rsidRPr="00145A8C">
        <w:rPr>
          <w:rFonts w:ascii="Times New Roman" w:eastAsia="Times New Roman" w:hAnsi="Times New Roman" w:cs="Times New Roman"/>
          <w:sz w:val="23"/>
          <w:szCs w:val="23"/>
        </w:rPr>
        <w:t xml:space="preserve"> работающие по системе менеджмента качества соответствующих  требованиям СТБ ISO 9001;</w:t>
      </w:r>
    </w:p>
    <w:p w:rsidR="00EC3C1A" w:rsidRPr="00145A8C" w:rsidRDefault="00DA1E30">
      <w:pPr>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копия  аттестата соответствия согласно выполняемым работам;</w:t>
      </w:r>
    </w:p>
    <w:p w:rsidR="00EC3C1A" w:rsidRPr="00145A8C" w:rsidRDefault="00DA1E30">
      <w:pPr>
        <w:tabs>
          <w:tab w:val="left" w:pos="-284"/>
        </w:tabs>
        <w:ind w:right="-142"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 xml:space="preserve">бухгалтерская отчетность за </w:t>
      </w:r>
      <w:proofErr w:type="gramStart"/>
      <w:r w:rsidRPr="00145A8C">
        <w:rPr>
          <w:rFonts w:ascii="Times New Roman" w:eastAsia="Times New Roman" w:hAnsi="Times New Roman" w:cs="Times New Roman"/>
          <w:sz w:val="23"/>
          <w:szCs w:val="23"/>
        </w:rPr>
        <w:t>последние</w:t>
      </w:r>
      <w:proofErr w:type="gramEnd"/>
      <w:r w:rsidRPr="00145A8C">
        <w:rPr>
          <w:rFonts w:ascii="Times New Roman" w:eastAsia="Times New Roman" w:hAnsi="Times New Roman" w:cs="Times New Roman"/>
          <w:sz w:val="23"/>
          <w:szCs w:val="23"/>
        </w:rPr>
        <w:t xml:space="preserve"> отчетные год и период;</w:t>
      </w:r>
    </w:p>
    <w:p w:rsidR="00EC3C1A" w:rsidRPr="00145A8C" w:rsidRDefault="00DA1E30">
      <w:pPr>
        <w:tabs>
          <w:tab w:val="left" w:pos="-284"/>
        </w:tabs>
        <w:ind w:right="-142"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копия свидетельства о государственной регистрации;</w:t>
      </w:r>
    </w:p>
    <w:p w:rsidR="00EC3C1A" w:rsidRPr="00145A8C" w:rsidRDefault="00DA1E30">
      <w:pPr>
        <w:ind w:firstLine="567"/>
        <w:jc w:val="both"/>
        <w:rPr>
          <w:rFonts w:ascii="Times New Roman" w:eastAsia="Times New Roman" w:hAnsi="Times New Roman" w:cs="Times New Roman"/>
          <w:sz w:val="23"/>
          <w:szCs w:val="23"/>
        </w:rPr>
      </w:pPr>
      <w:proofErr w:type="gramStart"/>
      <w:r w:rsidRPr="00145A8C">
        <w:rPr>
          <w:rFonts w:ascii="Times New Roman" w:eastAsia="Times New Roman" w:hAnsi="Times New Roman" w:cs="Times New Roman"/>
          <w:sz w:val="23"/>
          <w:szCs w:val="23"/>
        </w:rPr>
        <w:t xml:space="preserve">- справку об отсутствии задолженности по уплате налогов, сборов (пошлин), просроченной задолженности по бюджетным займам и бюджетным ссудам,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 резидентом которой он является, </w:t>
      </w:r>
      <w:r w:rsidRPr="00145A8C">
        <w:rPr>
          <w:rFonts w:ascii="Times New Roman" w:eastAsia="Times New Roman" w:hAnsi="Times New Roman" w:cs="Times New Roman"/>
          <w:b/>
          <w:sz w:val="23"/>
          <w:szCs w:val="23"/>
        </w:rPr>
        <w:t>не ранее чем на 1-е число месяца, предшествующего месяцу подачи предложения;</w:t>
      </w:r>
      <w:proofErr w:type="gramEnd"/>
    </w:p>
    <w:p w:rsidR="00EC3C1A" w:rsidRPr="00145A8C" w:rsidRDefault="00DA1E30">
      <w:pPr>
        <w:ind w:right="-142"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 справка обслуживающего банка об отсутствии задолженности по картотеке «Расчетные документы, неоплаченные в срок» </w:t>
      </w:r>
      <w:r w:rsidRPr="00145A8C">
        <w:rPr>
          <w:rFonts w:ascii="Times New Roman" w:eastAsia="Times New Roman" w:hAnsi="Times New Roman" w:cs="Times New Roman"/>
          <w:b/>
          <w:sz w:val="23"/>
          <w:szCs w:val="23"/>
        </w:rPr>
        <w:t>не ранее чем на 1-е число месяца, предшествующего месяцу подачи предложения;</w:t>
      </w:r>
    </w:p>
    <w:p w:rsidR="00EC3C1A" w:rsidRPr="00145A8C" w:rsidRDefault="00DA1E30">
      <w:pPr>
        <w:tabs>
          <w:tab w:val="left" w:pos="-284"/>
        </w:tabs>
        <w:ind w:right="-142"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отзывы заказчиков о качестве и соблюдении сроков выполнения аналогичных работ (не менее трех);</w:t>
      </w:r>
    </w:p>
    <w:p w:rsidR="00EC3C1A" w:rsidRPr="00145A8C" w:rsidRDefault="00DA1E30">
      <w:pPr>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 </w:t>
      </w:r>
      <w:r w:rsidRPr="00145A8C">
        <w:rPr>
          <w:rFonts w:ascii="Times New Roman" w:eastAsia="Times New Roman" w:hAnsi="Times New Roman" w:cs="Times New Roman"/>
          <w:sz w:val="23"/>
          <w:szCs w:val="23"/>
        </w:rPr>
        <w:tab/>
        <w:t xml:space="preserve">копии действующих квалификационных аттестатов, зарегистрированных в реестре </w:t>
      </w:r>
      <w:proofErr w:type="spellStart"/>
      <w:r w:rsidRPr="00145A8C">
        <w:rPr>
          <w:rFonts w:ascii="Times New Roman" w:eastAsia="Times New Roman" w:hAnsi="Times New Roman" w:cs="Times New Roman"/>
          <w:sz w:val="23"/>
          <w:szCs w:val="23"/>
        </w:rPr>
        <w:t>МАиС</w:t>
      </w:r>
      <w:proofErr w:type="spellEnd"/>
      <w:r w:rsidRPr="00145A8C">
        <w:rPr>
          <w:rFonts w:ascii="Times New Roman" w:eastAsia="Times New Roman" w:hAnsi="Times New Roman" w:cs="Times New Roman"/>
          <w:sz w:val="23"/>
          <w:szCs w:val="23"/>
        </w:rPr>
        <w:t xml:space="preserve"> РБ у главного инженера и (или) прораба (мастера);</w:t>
      </w:r>
    </w:p>
    <w:p w:rsidR="00EC3C1A" w:rsidRPr="00145A8C" w:rsidRDefault="00DA1E30">
      <w:pPr>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EC3C1A" w:rsidRPr="00145A8C" w:rsidRDefault="00DA1E30">
      <w:pPr>
        <w:tabs>
          <w:tab w:val="left" w:pos="993"/>
        </w:tabs>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6.</w:t>
      </w:r>
      <w:r w:rsidRPr="00145A8C">
        <w:rPr>
          <w:rFonts w:ascii="Times New Roman" w:eastAsia="Times New Roman" w:hAnsi="Times New Roman" w:cs="Times New Roman"/>
          <w:sz w:val="23"/>
          <w:szCs w:val="23"/>
        </w:rPr>
        <w:t xml:space="preserve"> </w:t>
      </w:r>
      <w:r w:rsidRPr="00145A8C">
        <w:rPr>
          <w:rFonts w:ascii="Times New Roman" w:eastAsia="Times New Roman" w:hAnsi="Times New Roman" w:cs="Times New Roman"/>
          <w:b/>
          <w:sz w:val="23"/>
          <w:szCs w:val="23"/>
        </w:rPr>
        <w:t>Требования к содержанию, форме и оформлению предложений для переговоров.</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Предложения подаются в письменной форме на бумажном носителе, подписываются руководителем организации (или уполномоченным лицом), заверяются печатью организации, с приложением всех необходимых документов и смет. Представляемое участником предложение для переговоров должно содержать следующие сведения:</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Наименование, юридический адрес участника.</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 xml:space="preserve">Цена предложения участника.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Срок выполнения работ.</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Гарантийный срок.</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w:t>
      </w:r>
      <w:r w:rsidRPr="00145A8C">
        <w:rPr>
          <w:rFonts w:ascii="Times New Roman" w:eastAsia="Times New Roman" w:hAnsi="Times New Roman" w:cs="Times New Roman"/>
          <w:sz w:val="23"/>
          <w:szCs w:val="23"/>
        </w:rPr>
        <w:tab/>
        <w:t>Условия оплаты за выполненные работы.</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 xml:space="preserve">7. Порядок и срок отзыва предложений для переговоров, а также порядок внесения изменений в такие предложения.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Участник путем письменного уведомления до окончания срока подачи предложений вправе отозвать свое предложение или внести в него изменения. Изменения в предложение подаются в том же порядке, что и сами предложения.</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8. Порядок и срок представления разъяснений положений документации для переговоров</w:t>
      </w:r>
      <w:r w:rsidRPr="00145A8C">
        <w:rPr>
          <w:rFonts w:ascii="Times New Roman" w:eastAsia="Times New Roman" w:hAnsi="Times New Roman" w:cs="Times New Roman"/>
          <w:sz w:val="23"/>
          <w:szCs w:val="23"/>
        </w:rPr>
        <w:t>.</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sz w:val="23"/>
          <w:szCs w:val="23"/>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F276E1">
        <w:rPr>
          <w:rFonts w:ascii="Times New Roman" w:eastAsia="Times New Roman" w:hAnsi="Times New Roman" w:cs="Times New Roman"/>
          <w:sz w:val="23"/>
          <w:szCs w:val="23"/>
        </w:rPr>
        <w:t>ГрГУ</w:t>
      </w:r>
      <w:proofErr w:type="spellEnd"/>
      <w:r w:rsidRPr="00F276E1">
        <w:rPr>
          <w:rFonts w:ascii="Times New Roman" w:eastAsia="Times New Roman" w:hAnsi="Times New Roman" w:cs="Times New Roman"/>
          <w:sz w:val="23"/>
          <w:szCs w:val="23"/>
        </w:rPr>
        <w:t xml:space="preserve"> им. Янки Купалы с запросом о разъяснении документации для переговоров. </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b/>
          <w:sz w:val="23"/>
          <w:szCs w:val="23"/>
        </w:rPr>
        <w:t>9. Порядок, место и срок подачи предложений для переговоров</w:t>
      </w:r>
      <w:r w:rsidRPr="00F276E1">
        <w:rPr>
          <w:rFonts w:ascii="Times New Roman" w:eastAsia="Times New Roman" w:hAnsi="Times New Roman" w:cs="Times New Roman"/>
          <w:sz w:val="23"/>
          <w:szCs w:val="23"/>
        </w:rPr>
        <w:t>.</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sz w:val="23"/>
          <w:szCs w:val="23"/>
        </w:rPr>
        <w:t xml:space="preserve">Предложение подается в запечатанном конверте по адресу: г. Гродно, ул. Ожешко, 22, </w:t>
      </w:r>
      <w:proofErr w:type="spellStart"/>
      <w:r w:rsidRPr="00F276E1">
        <w:rPr>
          <w:rFonts w:ascii="Times New Roman" w:eastAsia="Times New Roman" w:hAnsi="Times New Roman" w:cs="Times New Roman"/>
          <w:sz w:val="23"/>
          <w:szCs w:val="23"/>
        </w:rPr>
        <w:t>каб</w:t>
      </w:r>
      <w:proofErr w:type="spellEnd"/>
      <w:r w:rsidRPr="00F276E1">
        <w:rPr>
          <w:rFonts w:ascii="Times New Roman" w:eastAsia="Times New Roman" w:hAnsi="Times New Roman" w:cs="Times New Roman"/>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sz w:val="23"/>
          <w:szCs w:val="23"/>
        </w:rPr>
        <w:t>Конечный срок подачи предложений:</w:t>
      </w:r>
      <w:r w:rsidRPr="00F276E1">
        <w:rPr>
          <w:rFonts w:ascii="Times New Roman" w:eastAsia="Times New Roman" w:hAnsi="Times New Roman" w:cs="Times New Roman"/>
          <w:b/>
          <w:sz w:val="23"/>
          <w:szCs w:val="23"/>
        </w:rPr>
        <w:t xml:space="preserve"> 14.</w:t>
      </w:r>
      <w:r w:rsidR="009923A4" w:rsidRPr="00F276E1">
        <w:rPr>
          <w:rFonts w:ascii="Times New Roman" w:eastAsia="Times New Roman" w:hAnsi="Times New Roman" w:cs="Times New Roman"/>
          <w:b/>
          <w:sz w:val="23"/>
          <w:szCs w:val="23"/>
        </w:rPr>
        <w:t>11</w:t>
      </w:r>
      <w:r w:rsidRPr="00F276E1">
        <w:rPr>
          <w:rFonts w:ascii="Times New Roman" w:eastAsia="Times New Roman" w:hAnsi="Times New Roman" w:cs="Times New Roman"/>
          <w:b/>
          <w:sz w:val="23"/>
          <w:szCs w:val="23"/>
        </w:rPr>
        <w:t>.2017 до 12:00</w:t>
      </w:r>
      <w:r w:rsidRPr="00F276E1">
        <w:rPr>
          <w:rFonts w:ascii="Times New Roman" w:eastAsia="Times New Roman" w:hAnsi="Times New Roman" w:cs="Times New Roman"/>
          <w:sz w:val="23"/>
          <w:szCs w:val="23"/>
        </w:rPr>
        <w:t>.</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b/>
          <w:sz w:val="23"/>
          <w:szCs w:val="23"/>
        </w:rPr>
        <w:t>10. Место, дата и время, порядок вскрытия конвертов с предложениями для переговоров.</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sz w:val="23"/>
          <w:szCs w:val="23"/>
        </w:rPr>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Pr="00F276E1">
        <w:rPr>
          <w:rFonts w:ascii="Times New Roman" w:eastAsia="Times New Roman" w:hAnsi="Times New Roman" w:cs="Times New Roman"/>
          <w:b/>
          <w:sz w:val="23"/>
          <w:szCs w:val="23"/>
        </w:rPr>
        <w:t>14.</w:t>
      </w:r>
      <w:r w:rsidR="009923A4" w:rsidRPr="00F276E1">
        <w:rPr>
          <w:rFonts w:ascii="Times New Roman" w:eastAsia="Times New Roman" w:hAnsi="Times New Roman" w:cs="Times New Roman"/>
          <w:b/>
          <w:sz w:val="23"/>
          <w:szCs w:val="23"/>
        </w:rPr>
        <w:t>11</w:t>
      </w:r>
      <w:r w:rsidRPr="00F276E1">
        <w:rPr>
          <w:rFonts w:ascii="Times New Roman" w:eastAsia="Times New Roman" w:hAnsi="Times New Roman" w:cs="Times New Roman"/>
          <w:b/>
          <w:sz w:val="23"/>
          <w:szCs w:val="23"/>
        </w:rPr>
        <w:t xml:space="preserve">.2017 в 14:00 </w:t>
      </w:r>
      <w:r w:rsidRPr="00F276E1">
        <w:rPr>
          <w:rFonts w:ascii="Times New Roman" w:eastAsia="Times New Roman" w:hAnsi="Times New Roman" w:cs="Times New Roman"/>
          <w:sz w:val="23"/>
          <w:szCs w:val="23"/>
        </w:rPr>
        <w:t>по адресу: г. Гродно, ул. Ожешко, 22, каб.209.</w:t>
      </w:r>
    </w:p>
    <w:p w:rsidR="00EC3C1A" w:rsidRPr="00F276E1" w:rsidRDefault="00DA1E30">
      <w:pPr>
        <w:ind w:firstLine="540"/>
        <w:jc w:val="both"/>
        <w:rPr>
          <w:rFonts w:ascii="Times New Roman" w:eastAsia="Times New Roman" w:hAnsi="Times New Roman" w:cs="Times New Roman"/>
          <w:sz w:val="23"/>
          <w:szCs w:val="23"/>
        </w:rPr>
      </w:pPr>
      <w:r w:rsidRPr="00F276E1">
        <w:rPr>
          <w:rFonts w:ascii="Times New Roman" w:eastAsia="Times New Roman" w:hAnsi="Times New Roman" w:cs="Times New Roman"/>
          <w:b/>
          <w:sz w:val="23"/>
          <w:szCs w:val="23"/>
        </w:rPr>
        <w:t>11. Право организатора переговоров на запрос у участников разъяснений их предложений</w:t>
      </w:r>
      <w:r w:rsidRPr="00F276E1">
        <w:rPr>
          <w:rFonts w:ascii="Times New Roman" w:eastAsia="Times New Roman" w:hAnsi="Times New Roman" w:cs="Times New Roman"/>
          <w:sz w:val="23"/>
          <w:szCs w:val="23"/>
        </w:rPr>
        <w:t>.</w:t>
      </w:r>
    </w:p>
    <w:p w:rsidR="00EC3C1A" w:rsidRPr="00F276E1" w:rsidRDefault="00DA1E30">
      <w:pPr>
        <w:ind w:firstLine="540"/>
        <w:jc w:val="both"/>
        <w:rPr>
          <w:rFonts w:ascii="Times New Roman" w:eastAsia="Times New Roman" w:hAnsi="Times New Roman" w:cs="Times New Roman"/>
          <w:sz w:val="23"/>
          <w:szCs w:val="23"/>
        </w:rPr>
      </w:pPr>
      <w:proofErr w:type="spellStart"/>
      <w:r w:rsidRPr="00F276E1">
        <w:rPr>
          <w:rFonts w:ascii="Times New Roman" w:eastAsia="Times New Roman" w:hAnsi="Times New Roman" w:cs="Times New Roman"/>
          <w:sz w:val="23"/>
          <w:szCs w:val="23"/>
        </w:rPr>
        <w:t>ГрГУ</w:t>
      </w:r>
      <w:proofErr w:type="spellEnd"/>
      <w:r w:rsidRPr="00F276E1">
        <w:rPr>
          <w:rFonts w:ascii="Times New Roman" w:eastAsia="Times New Roman" w:hAnsi="Times New Roman" w:cs="Times New Roman"/>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FA3914" w:rsidRPr="00F276E1" w:rsidRDefault="00FA3914">
      <w:pPr>
        <w:ind w:firstLine="540"/>
        <w:jc w:val="both"/>
        <w:rPr>
          <w:rFonts w:ascii="Times New Roman" w:eastAsia="Times New Roman" w:hAnsi="Times New Roman" w:cs="Times New Roman"/>
          <w:sz w:val="23"/>
          <w:szCs w:val="23"/>
        </w:rPr>
      </w:pPr>
    </w:p>
    <w:p w:rsidR="00FA3914" w:rsidRPr="00F276E1" w:rsidRDefault="00FA3914">
      <w:pPr>
        <w:ind w:firstLine="540"/>
        <w:jc w:val="both"/>
        <w:rPr>
          <w:rFonts w:ascii="Times New Roman" w:eastAsia="Times New Roman" w:hAnsi="Times New Roman" w:cs="Times New Roman"/>
          <w:sz w:val="23"/>
          <w:szCs w:val="23"/>
        </w:rPr>
      </w:pPr>
    </w:p>
    <w:p w:rsidR="00FA3914" w:rsidRPr="00F276E1" w:rsidRDefault="00FA3914">
      <w:pPr>
        <w:ind w:firstLine="540"/>
        <w:jc w:val="both"/>
        <w:rPr>
          <w:rFonts w:ascii="Times New Roman" w:eastAsia="Times New Roman" w:hAnsi="Times New Roman" w:cs="Times New Roman"/>
          <w:sz w:val="23"/>
          <w:szCs w:val="23"/>
        </w:rPr>
      </w:pPr>
    </w:p>
    <w:p w:rsidR="00EC3C1A" w:rsidRPr="00F276E1" w:rsidRDefault="00DA1E30">
      <w:pPr>
        <w:ind w:firstLine="540"/>
        <w:jc w:val="both"/>
        <w:rPr>
          <w:rFonts w:ascii="Times New Roman" w:eastAsia="Times New Roman" w:hAnsi="Times New Roman" w:cs="Times New Roman"/>
          <w:b/>
          <w:sz w:val="23"/>
          <w:szCs w:val="23"/>
        </w:rPr>
      </w:pPr>
      <w:r w:rsidRPr="00F276E1">
        <w:rPr>
          <w:rFonts w:ascii="Times New Roman" w:eastAsia="Times New Roman" w:hAnsi="Times New Roman" w:cs="Times New Roman"/>
          <w:b/>
          <w:sz w:val="23"/>
          <w:szCs w:val="23"/>
        </w:rPr>
        <w:lastRenderedPageBreak/>
        <w:t>12. Порядок и предполагаемые сроки проведения переговоров.</w:t>
      </w:r>
    </w:p>
    <w:p w:rsidR="00EC3C1A" w:rsidRPr="00145A8C" w:rsidRDefault="00DA1E30">
      <w:pPr>
        <w:pBdr>
          <w:top w:val="none" w:sz="0" w:space="0" w:color="000000"/>
          <w:left w:val="none" w:sz="0" w:space="0" w:color="000000"/>
          <w:bottom w:val="none" w:sz="0" w:space="0" w:color="000000"/>
          <w:right w:val="none" w:sz="0" w:space="0" w:color="000000"/>
          <w:between w:val="none" w:sz="0" w:space="0" w:color="000000"/>
        </w:pBdr>
        <w:ind w:firstLine="567"/>
        <w:jc w:val="both"/>
        <w:rPr>
          <w:rFonts w:ascii="Times New Roman" w:eastAsia="Times New Roman" w:hAnsi="Times New Roman" w:cs="Times New Roman"/>
          <w:color w:val="FF0000"/>
          <w:sz w:val="23"/>
          <w:szCs w:val="23"/>
        </w:rPr>
      </w:pPr>
      <w:r w:rsidRPr="00F276E1">
        <w:rPr>
          <w:rFonts w:ascii="Times New Roman" w:eastAsia="Times New Roman" w:hAnsi="Times New Roman" w:cs="Times New Roman"/>
          <w:sz w:val="23"/>
          <w:szCs w:val="23"/>
        </w:rPr>
        <w:t xml:space="preserve">Проведение  переговоров и процедура улучшения предложения для переговоров с участниками, допущенными к переговорам, состоится ориентировочно </w:t>
      </w:r>
      <w:r w:rsidR="00F276E1" w:rsidRPr="00F276E1">
        <w:rPr>
          <w:rFonts w:ascii="Times New Roman" w:eastAsia="Times New Roman" w:hAnsi="Times New Roman" w:cs="Times New Roman"/>
          <w:b/>
          <w:sz w:val="23"/>
          <w:szCs w:val="23"/>
        </w:rPr>
        <w:t>21</w:t>
      </w:r>
      <w:r w:rsidRPr="00F276E1">
        <w:rPr>
          <w:rFonts w:ascii="Times New Roman" w:eastAsia="Times New Roman" w:hAnsi="Times New Roman" w:cs="Times New Roman"/>
          <w:b/>
          <w:sz w:val="23"/>
          <w:szCs w:val="23"/>
        </w:rPr>
        <w:t>.</w:t>
      </w:r>
      <w:r w:rsidR="009923A4" w:rsidRPr="00F276E1">
        <w:rPr>
          <w:rFonts w:ascii="Times New Roman" w:eastAsia="Times New Roman" w:hAnsi="Times New Roman" w:cs="Times New Roman"/>
          <w:b/>
          <w:sz w:val="23"/>
          <w:szCs w:val="23"/>
        </w:rPr>
        <w:t>11</w:t>
      </w:r>
      <w:r w:rsidRPr="00F276E1">
        <w:rPr>
          <w:rFonts w:ascii="Times New Roman" w:eastAsia="Times New Roman" w:hAnsi="Times New Roman" w:cs="Times New Roman"/>
          <w:b/>
          <w:sz w:val="23"/>
          <w:szCs w:val="23"/>
        </w:rPr>
        <w:t>.2017</w:t>
      </w:r>
      <w:r w:rsidRPr="00F276E1">
        <w:rPr>
          <w:rFonts w:ascii="Times New Roman" w:eastAsia="Times New Roman" w:hAnsi="Times New Roman" w:cs="Times New Roman"/>
          <w:sz w:val="23"/>
          <w:szCs w:val="23"/>
        </w:rPr>
        <w:t xml:space="preserve"> п</w:t>
      </w:r>
      <w:r w:rsidR="009923A4" w:rsidRPr="00F276E1">
        <w:rPr>
          <w:rFonts w:ascii="Times New Roman" w:eastAsia="Times New Roman" w:hAnsi="Times New Roman" w:cs="Times New Roman"/>
          <w:sz w:val="23"/>
          <w:szCs w:val="23"/>
        </w:rPr>
        <w:t>о адресу г. Гродно, ул</w:t>
      </w:r>
      <w:proofErr w:type="gramStart"/>
      <w:r w:rsidR="009923A4" w:rsidRPr="00F276E1">
        <w:rPr>
          <w:rFonts w:ascii="Times New Roman" w:eastAsia="Times New Roman" w:hAnsi="Times New Roman" w:cs="Times New Roman"/>
          <w:sz w:val="23"/>
          <w:szCs w:val="23"/>
        </w:rPr>
        <w:t>.О</w:t>
      </w:r>
      <w:proofErr w:type="gramEnd"/>
      <w:r w:rsidR="009923A4" w:rsidRPr="00F276E1">
        <w:rPr>
          <w:rFonts w:ascii="Times New Roman" w:eastAsia="Times New Roman" w:hAnsi="Times New Roman" w:cs="Times New Roman"/>
          <w:sz w:val="23"/>
          <w:szCs w:val="23"/>
        </w:rPr>
        <w:t>жешко,</w:t>
      </w:r>
      <w:r w:rsidRPr="00F276E1">
        <w:rPr>
          <w:rFonts w:ascii="Times New Roman" w:eastAsia="Times New Roman" w:hAnsi="Times New Roman" w:cs="Times New Roman"/>
          <w:sz w:val="23"/>
          <w:szCs w:val="23"/>
        </w:rPr>
        <w:t>22, ауд. 209 в 14:00 (дата, ауд. и время будут уточнены).</w:t>
      </w:r>
      <w:r w:rsidRPr="00145A8C">
        <w:rPr>
          <w:rFonts w:ascii="Times New Roman" w:eastAsia="Times New Roman" w:hAnsi="Times New Roman" w:cs="Times New Roman"/>
          <w:sz w:val="23"/>
          <w:szCs w:val="23"/>
        </w:rPr>
        <w:t xml:space="preserve">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145A8C">
        <w:rPr>
          <w:rFonts w:ascii="Times New Roman" w:eastAsia="Times New Roman" w:hAnsi="Times New Roman" w:cs="Times New Roman"/>
          <w:sz w:val="23"/>
          <w:szCs w:val="23"/>
        </w:rPr>
        <w:t>.</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В переговорах может участвовать уполномоченное участником лицо при наличии у него подтверждающих документов (доверенности, документа удостоверяющего личность).</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14. Порядок проведения процедуры улучшения предложения для переговоров.</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Предложение участника, в соответствии с которым условия, содержащиеся в документации для переговоров, могут быть ухудшены, не рассматриваются.</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В процедуре улучшения предложения для переговоров имеют право участвовать представители, допущенные к переговорам. </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Участник, снизивший первоначальную цену заказа, а также улучшивший другие условия выполнения заказа и признанный победителем переговоров, обязан </w:t>
      </w:r>
      <w:r w:rsidRPr="00145A8C">
        <w:rPr>
          <w:rFonts w:ascii="Times New Roman" w:eastAsia="Times New Roman" w:hAnsi="Times New Roman" w:cs="Times New Roman"/>
          <w:sz w:val="23"/>
          <w:szCs w:val="23"/>
          <w:u w:val="single"/>
        </w:rPr>
        <w:t>в течение 1 рабочего дня</w:t>
      </w:r>
      <w:r w:rsidRPr="00145A8C">
        <w:rPr>
          <w:rFonts w:ascii="Times New Roman" w:eastAsia="Times New Roman" w:hAnsi="Times New Roman" w:cs="Times New Roman"/>
          <w:sz w:val="23"/>
          <w:szCs w:val="23"/>
        </w:rPr>
        <w:t xml:space="preserve">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15. Критерии оценки победителя переговоров, их значимость и порядок определения такого победителя.</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При наличии отрицательного опыта работы с </w:t>
      </w:r>
      <w:proofErr w:type="spellStart"/>
      <w:r w:rsidRPr="00145A8C">
        <w:rPr>
          <w:rFonts w:ascii="Times New Roman" w:eastAsia="Times New Roman" w:hAnsi="Times New Roman" w:cs="Times New Roman"/>
          <w:sz w:val="23"/>
          <w:szCs w:val="23"/>
        </w:rPr>
        <w:t>ГрГУ</w:t>
      </w:r>
      <w:proofErr w:type="spellEnd"/>
      <w:r w:rsidRPr="00145A8C">
        <w:rPr>
          <w:rFonts w:ascii="Times New Roman" w:eastAsia="Times New Roman" w:hAnsi="Times New Roman" w:cs="Times New Roman"/>
          <w:sz w:val="23"/>
          <w:szCs w:val="23"/>
        </w:rPr>
        <w:t xml:space="preserve"> им. Я. Купалы предложение участника отклоняется.</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EC3C1A" w:rsidRPr="00145A8C" w:rsidRDefault="00DA1E30">
      <w:pPr>
        <w:widowControl w:val="0"/>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EC3C1A" w:rsidRPr="00145A8C" w:rsidRDefault="00DA1E30">
      <w:pPr>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EC3C1A" w:rsidRPr="00145A8C" w:rsidRDefault="00DA1E30">
      <w:pPr>
        <w:ind w:firstLine="567"/>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EC3C1A" w:rsidRPr="00145A8C" w:rsidRDefault="00DA1E30">
      <w:pPr>
        <w:ind w:firstLine="540"/>
        <w:jc w:val="both"/>
        <w:rPr>
          <w:rFonts w:ascii="Times New Roman" w:eastAsia="Times New Roman" w:hAnsi="Times New Roman" w:cs="Times New Roman"/>
          <w:sz w:val="23"/>
          <w:szCs w:val="23"/>
        </w:rPr>
      </w:pPr>
      <w:r w:rsidRPr="00145A8C">
        <w:rPr>
          <w:rFonts w:ascii="Times New Roman" w:eastAsia="Times New Roman" w:hAnsi="Times New Roman" w:cs="Times New Roman"/>
          <w:b/>
          <w:sz w:val="23"/>
          <w:szCs w:val="23"/>
        </w:rPr>
        <w:t>16. Проект договора и срок, в течение которого он должен быть заключен.</w:t>
      </w:r>
    </w:p>
    <w:p w:rsidR="00EC3C1A" w:rsidRPr="00145A8C" w:rsidRDefault="00DA1E30">
      <w:pPr>
        <w:ind w:firstLine="539"/>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Договор с победителем переговоров заключается не позднее 10 календарных дней после утверждения протокола о проведении переговоров. Проект договора прилагается (приложение 1).</w:t>
      </w:r>
    </w:p>
    <w:p w:rsidR="00EC3C1A" w:rsidRPr="00145A8C" w:rsidRDefault="00DA1E30">
      <w:pPr>
        <w:ind w:firstLine="539"/>
        <w:jc w:val="both"/>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w:t>
      </w:r>
      <w:r w:rsidRPr="00145A8C">
        <w:rPr>
          <w:rFonts w:ascii="Times New Roman" w:eastAsia="Times New Roman" w:hAnsi="Times New Roman" w:cs="Times New Roman"/>
          <w:sz w:val="23"/>
          <w:szCs w:val="23"/>
        </w:rPr>
        <w:lastRenderedPageBreak/>
        <w:t>которые не были предметом рассмотрения на переговорах, но не изменяют согласованные существенные условия договора.</w:t>
      </w:r>
    </w:p>
    <w:p w:rsidR="00EC3C1A" w:rsidRPr="00145A8C" w:rsidRDefault="00EC3C1A">
      <w:pPr>
        <w:jc w:val="both"/>
        <w:rPr>
          <w:rFonts w:ascii="Times New Roman" w:eastAsia="Times New Roman" w:hAnsi="Times New Roman" w:cs="Times New Roman"/>
          <w:sz w:val="23"/>
          <w:szCs w:val="23"/>
        </w:rPr>
      </w:pP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Начальник АХУ                                                     </w:t>
      </w: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___ ___________ 2017 г.</w:t>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t xml:space="preserve">______________                  Р.И. </w:t>
      </w:r>
      <w:proofErr w:type="spellStart"/>
      <w:r w:rsidRPr="00145A8C">
        <w:rPr>
          <w:rFonts w:ascii="Times New Roman" w:eastAsia="Times New Roman" w:hAnsi="Times New Roman" w:cs="Times New Roman"/>
          <w:sz w:val="23"/>
          <w:szCs w:val="23"/>
        </w:rPr>
        <w:t>Касян</w:t>
      </w:r>
      <w:proofErr w:type="spellEnd"/>
    </w:p>
    <w:p w:rsidR="00EC3C1A" w:rsidRPr="00145A8C" w:rsidRDefault="00EC3C1A">
      <w:pPr>
        <w:rPr>
          <w:rFonts w:ascii="Times New Roman" w:eastAsia="Times New Roman" w:hAnsi="Times New Roman" w:cs="Times New Roman"/>
          <w:sz w:val="23"/>
          <w:szCs w:val="23"/>
        </w:rPr>
      </w:pP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Начальник отдела закупок</w:t>
      </w:r>
      <w:r w:rsidRPr="00145A8C">
        <w:rPr>
          <w:rFonts w:ascii="Times New Roman" w:eastAsia="Times New Roman" w:hAnsi="Times New Roman" w:cs="Times New Roman"/>
          <w:sz w:val="23"/>
          <w:szCs w:val="23"/>
        </w:rPr>
        <w:tab/>
        <w:t xml:space="preserve">                                </w:t>
      </w: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___ ___________ 2017 г.</w:t>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t xml:space="preserve">______________                  В.Б. Кулаковский    </w:t>
      </w:r>
    </w:p>
    <w:p w:rsidR="00EC3C1A" w:rsidRPr="00145A8C" w:rsidRDefault="00EC3C1A">
      <w:pPr>
        <w:rPr>
          <w:rFonts w:ascii="Times New Roman" w:eastAsia="Times New Roman" w:hAnsi="Times New Roman" w:cs="Times New Roman"/>
          <w:sz w:val="23"/>
          <w:szCs w:val="23"/>
        </w:rPr>
      </w:pP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Гл. инженер-начальник отдела </w:t>
      </w:r>
      <w:proofErr w:type="spellStart"/>
      <w:r w:rsidRPr="00145A8C">
        <w:rPr>
          <w:rFonts w:ascii="Times New Roman" w:eastAsia="Times New Roman" w:hAnsi="Times New Roman" w:cs="Times New Roman"/>
          <w:sz w:val="23"/>
          <w:szCs w:val="23"/>
        </w:rPr>
        <w:t>ОРиС</w:t>
      </w:r>
      <w:proofErr w:type="spellEnd"/>
      <w:r w:rsidRPr="00145A8C">
        <w:rPr>
          <w:rFonts w:ascii="Times New Roman" w:eastAsia="Times New Roman" w:hAnsi="Times New Roman" w:cs="Times New Roman"/>
          <w:sz w:val="23"/>
          <w:szCs w:val="23"/>
        </w:rPr>
        <w:tab/>
        <w:t xml:space="preserve">       </w:t>
      </w: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___ ___________ 2017 г.</w:t>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t xml:space="preserve">______________                  В.И. Качанов    </w:t>
      </w:r>
    </w:p>
    <w:p w:rsidR="00EC3C1A" w:rsidRPr="00145A8C" w:rsidRDefault="00EC3C1A">
      <w:pPr>
        <w:rPr>
          <w:rFonts w:ascii="Times New Roman" w:eastAsia="Times New Roman" w:hAnsi="Times New Roman" w:cs="Times New Roman"/>
          <w:sz w:val="23"/>
          <w:szCs w:val="23"/>
        </w:rPr>
      </w:pPr>
      <w:bookmarkStart w:id="1" w:name="_gjdgxs" w:colFirst="0" w:colLast="0"/>
      <w:bookmarkEnd w:id="1"/>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 xml:space="preserve">Инженер отдела </w:t>
      </w:r>
      <w:proofErr w:type="spellStart"/>
      <w:r w:rsidRPr="00145A8C">
        <w:rPr>
          <w:rFonts w:ascii="Times New Roman" w:eastAsia="Times New Roman" w:hAnsi="Times New Roman" w:cs="Times New Roman"/>
          <w:sz w:val="23"/>
          <w:szCs w:val="23"/>
        </w:rPr>
        <w:t>ОРиС</w:t>
      </w:r>
      <w:proofErr w:type="spellEnd"/>
      <w:r w:rsidRPr="00145A8C">
        <w:rPr>
          <w:rFonts w:ascii="Times New Roman" w:eastAsia="Times New Roman" w:hAnsi="Times New Roman" w:cs="Times New Roman"/>
          <w:sz w:val="23"/>
          <w:szCs w:val="23"/>
        </w:rPr>
        <w:tab/>
        <w:t xml:space="preserve">                                </w:t>
      </w:r>
    </w:p>
    <w:p w:rsidR="00EC3C1A" w:rsidRPr="00145A8C" w:rsidRDefault="00DA1E30">
      <w:pPr>
        <w:rPr>
          <w:rFonts w:ascii="Times New Roman" w:eastAsia="Times New Roman" w:hAnsi="Times New Roman" w:cs="Times New Roman"/>
          <w:sz w:val="23"/>
          <w:szCs w:val="23"/>
        </w:rPr>
      </w:pPr>
      <w:r w:rsidRPr="00145A8C">
        <w:rPr>
          <w:rFonts w:ascii="Times New Roman" w:eastAsia="Times New Roman" w:hAnsi="Times New Roman" w:cs="Times New Roman"/>
          <w:sz w:val="23"/>
          <w:szCs w:val="23"/>
        </w:rPr>
        <w:t>___ ___________ 2017 г.</w:t>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r>
      <w:r w:rsidRPr="00145A8C">
        <w:rPr>
          <w:rFonts w:ascii="Times New Roman" w:eastAsia="Times New Roman" w:hAnsi="Times New Roman" w:cs="Times New Roman"/>
          <w:sz w:val="23"/>
          <w:szCs w:val="23"/>
        </w:rPr>
        <w:tab/>
        <w:t xml:space="preserve">______________                  Е.А. </w:t>
      </w:r>
      <w:proofErr w:type="spellStart"/>
      <w:r w:rsidRPr="00145A8C">
        <w:rPr>
          <w:rFonts w:ascii="Times New Roman" w:eastAsia="Times New Roman" w:hAnsi="Times New Roman" w:cs="Times New Roman"/>
          <w:sz w:val="23"/>
          <w:szCs w:val="23"/>
        </w:rPr>
        <w:t>Иотчик</w:t>
      </w:r>
      <w:proofErr w:type="spellEnd"/>
      <w:r w:rsidRPr="00145A8C">
        <w:rPr>
          <w:rFonts w:ascii="Times New Roman" w:eastAsia="Times New Roman" w:hAnsi="Times New Roman" w:cs="Times New Roman"/>
          <w:sz w:val="23"/>
          <w:szCs w:val="23"/>
        </w:rPr>
        <w:t xml:space="preserve">    </w:t>
      </w:r>
    </w:p>
    <w:p w:rsidR="00EC3C1A" w:rsidRPr="00145A8C" w:rsidRDefault="00EC3C1A">
      <w:pPr>
        <w:rPr>
          <w:rFonts w:ascii="Times New Roman" w:eastAsia="Times New Roman" w:hAnsi="Times New Roman" w:cs="Times New Roman"/>
          <w:sz w:val="23"/>
          <w:szCs w:val="23"/>
        </w:rPr>
      </w:pPr>
    </w:p>
    <w:sectPr w:rsidR="00EC3C1A" w:rsidRPr="00145A8C">
      <w:pgSz w:w="11906" w:h="16838"/>
      <w:pgMar w:top="851" w:right="567" w:bottom="85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C3C1A"/>
    <w:rsid w:val="00145A8C"/>
    <w:rsid w:val="009923A4"/>
    <w:rsid w:val="00DA1E30"/>
    <w:rsid w:val="00EC3C1A"/>
    <w:rsid w:val="00F276E1"/>
    <w:rsid w:val="00FA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145A8C"/>
    <w:rPr>
      <w:rFonts w:ascii="Tahoma" w:hAnsi="Tahoma" w:cs="Tahoma"/>
      <w:sz w:val="16"/>
      <w:szCs w:val="16"/>
    </w:rPr>
  </w:style>
  <w:style w:type="character" w:customStyle="1" w:styleId="a7">
    <w:name w:val="Текст выноски Знак"/>
    <w:basedOn w:val="a0"/>
    <w:link w:val="a6"/>
    <w:uiPriority w:val="99"/>
    <w:semiHidden/>
    <w:rsid w:val="00145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145A8C"/>
    <w:rPr>
      <w:rFonts w:ascii="Tahoma" w:hAnsi="Tahoma" w:cs="Tahoma"/>
      <w:sz w:val="16"/>
      <w:szCs w:val="16"/>
    </w:rPr>
  </w:style>
  <w:style w:type="character" w:customStyle="1" w:styleId="a7">
    <w:name w:val="Текст выноски Знак"/>
    <w:basedOn w:val="a0"/>
    <w:link w:val="a6"/>
    <w:uiPriority w:val="99"/>
    <w:semiHidden/>
    <w:rsid w:val="0014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ova.ea.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5</cp:revision>
  <cp:lastPrinted>2017-11-01T08:01:00Z</cp:lastPrinted>
  <dcterms:created xsi:type="dcterms:W3CDTF">2017-11-01T07:09:00Z</dcterms:created>
  <dcterms:modified xsi:type="dcterms:W3CDTF">2017-11-01T08:07:00Z</dcterms:modified>
</cp:coreProperties>
</file>